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9" w:firstLine="0"/>
        <w:rPr>
          <w:b w:val="1"/>
          <w:sz w:val="24"/>
          <w:szCs w:val="24"/>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45720</wp:posOffset>
                </wp:positionV>
                <wp:extent cx="2160905" cy="1752600"/>
                <wp:effectExtent b="0" l="0" r="0" t="0"/>
                <wp:wrapSquare wrapText="bothSides" distB="45720" distT="45720" distL="114300" distR="114300"/>
                <wp:docPr id="31" name=""/>
                <a:graphic>
                  <a:graphicData uri="http://schemas.microsoft.com/office/word/2010/wordprocessingShape">
                    <wps:wsp>
                      <wps:cNvSpPr/>
                      <wps:cNvPr id="10" name="Shape 10"/>
                      <wps:spPr>
                        <a:xfrm>
                          <a:off x="4275073" y="2913225"/>
                          <a:ext cx="2141855" cy="1733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Our Year Group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Class Angel Oak: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Ms Guvercintasi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Support staff: Ms Renee, Louise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Silver Birch: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Ms Paraouty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Senior Leader: Ms Guvercintasi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45720</wp:posOffset>
                </wp:positionV>
                <wp:extent cx="2160905" cy="1752600"/>
                <wp:effectExtent b="0" l="0" r="0" t="0"/>
                <wp:wrapSquare wrapText="bothSides" distB="45720" distT="45720" distL="114300" distR="114300"/>
                <wp:docPr id="3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160905" cy="17526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1676400</wp:posOffset>
                </wp:positionH>
                <wp:positionV relativeFrom="paragraph">
                  <wp:posOffset>7621</wp:posOffset>
                </wp:positionV>
                <wp:extent cx="5528310" cy="1930400"/>
                <wp:effectExtent b="0" l="0" r="0" t="0"/>
                <wp:wrapSquare wrapText="bothSides" distB="45720" distT="45720" distL="114300" distR="114300"/>
                <wp:docPr id="25" name=""/>
                <a:graphic>
                  <a:graphicData uri="http://schemas.microsoft.com/office/word/2010/wordprocessingShape">
                    <wps:wsp>
                      <wps:cNvSpPr/>
                      <wps:cNvPr id="4" name="Shape 4"/>
                      <wps:spPr>
                        <a:xfrm>
                          <a:off x="2591370" y="2824325"/>
                          <a:ext cx="5509260" cy="1911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2e75b5"/>
                                <w:sz w:val="22"/>
                                <w:vertAlign w:val="baseline"/>
                              </w:rPr>
                              <w:t xml:space="preserve">Dear Year 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e75b5"/>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Welcome to Summer 1.  Hope you all had a great Easter break.  Only three more weeks left until SATs!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This sheet provides you with an overview of what we will be learning and important dates for Year 6. As always if you have any questions, please do not hesitate to speak to your child’s class teacher in the first instance. If you still have any questions or concerns please speak to the </w:t>
                            </w:r>
                            <w:r w:rsidDel="00000000" w:rsidR="00000000" w:rsidRPr="00000000">
                              <w:rPr>
                                <w:rFonts w:ascii="Calibri" w:cs="Calibri" w:eastAsia="Calibri" w:hAnsi="Calibri"/>
                                <w:b w:val="1"/>
                                <w:i w:val="0"/>
                                <w:smallCaps w:val="0"/>
                                <w:strike w:val="0"/>
                                <w:color w:val="000000"/>
                                <w:sz w:val="22"/>
                                <w:vertAlign w:val="baseline"/>
                              </w:rPr>
                              <w:t xml:space="preserve">Ms Guvercintasi.</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Year 6 Team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1676400</wp:posOffset>
                </wp:positionH>
                <wp:positionV relativeFrom="paragraph">
                  <wp:posOffset>7621</wp:posOffset>
                </wp:positionV>
                <wp:extent cx="5528310" cy="1930400"/>
                <wp:effectExtent b="0" l="0" r="0" t="0"/>
                <wp:wrapSquare wrapText="bothSides" distB="45720" distT="45720" distL="114300" distR="114300"/>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528310" cy="193040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7251700</wp:posOffset>
                </wp:positionH>
                <wp:positionV relativeFrom="paragraph">
                  <wp:posOffset>254000</wp:posOffset>
                </wp:positionV>
                <wp:extent cx="1885826" cy="3072765"/>
                <wp:effectExtent b="0" l="0" r="0" t="0"/>
                <wp:wrapNone/>
                <wp:docPr id="28" name=""/>
                <a:graphic>
                  <a:graphicData uri="http://schemas.microsoft.com/office/word/2010/wordprocessingShape">
                    <wps:wsp>
                      <wps:cNvSpPr/>
                      <wps:cNvPr id="7" name="Shape 7"/>
                      <wps:spPr>
                        <a:xfrm>
                          <a:off x="4407850" y="2248380"/>
                          <a:ext cx="1876301" cy="3063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Uniform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Our PE days are: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Tuesday and Friday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Please ensure your child wears their PE kit on these days.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For non-PE days, our expectation is for all of our pupils to be in school uniform. If you need any support with providing a uniform for your child, please speak to the school office.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7251700</wp:posOffset>
                </wp:positionH>
                <wp:positionV relativeFrom="paragraph">
                  <wp:posOffset>254000</wp:posOffset>
                </wp:positionV>
                <wp:extent cx="1885826" cy="3072765"/>
                <wp:effectExtent b="0" l="0" r="0" t="0"/>
                <wp:wrapNone/>
                <wp:docPr id="2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885826" cy="3072765"/>
                        </a:xfrm>
                        <a:prstGeom prst="rect"/>
                        <a:ln/>
                      </pic:spPr>
                    </pic:pic>
                  </a:graphicData>
                </a:graphic>
              </wp:anchor>
            </w:drawing>
          </mc:Fallback>
        </mc:AlternateContent>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7251700</wp:posOffset>
                </wp:positionH>
                <wp:positionV relativeFrom="paragraph">
                  <wp:posOffset>3119120</wp:posOffset>
                </wp:positionV>
                <wp:extent cx="1928495" cy="2716530"/>
                <wp:effectExtent b="0" l="0" r="0" t="0"/>
                <wp:wrapSquare wrapText="bothSides" distB="45720" distT="45720" distL="114300" distR="114300"/>
                <wp:docPr id="23" name=""/>
                <a:graphic>
                  <a:graphicData uri="http://schemas.microsoft.com/office/word/2010/wordprocessingShape">
                    <wps:wsp>
                      <wps:cNvSpPr/>
                      <wps:cNvPr id="2" name="Shape 2"/>
                      <wps:spPr>
                        <a:xfrm>
                          <a:off x="4386515" y="2426498"/>
                          <a:ext cx="1918970" cy="27070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Spiritual, Moral, Social and Cultural (SMSC)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SMSC is in an integral part of school life and the on-going education of all of our pupils. Through our curriculum planning and assemblies, together with enriching experiences, children have the opportunity to explore values and beliefs. </w:t>
                            </w:r>
                            <w:r w:rsidDel="00000000" w:rsidR="00000000" w:rsidRPr="00000000">
                              <w:rPr>
                                <w:rFonts w:ascii="Calibri" w:cs="Calibri" w:eastAsia="Calibri" w:hAnsi="Calibri"/>
                                <w:b w:val="0"/>
                                <w:i w:val="0"/>
                                <w:smallCaps w:val="0"/>
                                <w:strike w:val="0"/>
                                <w:color w:val="000000"/>
                                <w:sz w:val="20"/>
                                <w:vertAlign w:val="baseline"/>
                              </w:rPr>
                              <w:t xml:space="preserve">This half term some of our SMSC events are: World Art Day, Earth Day, Passover, Deaf Awareness Week, and Mental Health Awareness Week.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7251700</wp:posOffset>
                </wp:positionH>
                <wp:positionV relativeFrom="paragraph">
                  <wp:posOffset>3119120</wp:posOffset>
                </wp:positionV>
                <wp:extent cx="1928495" cy="2716530"/>
                <wp:effectExtent b="0" l="0" r="0" t="0"/>
                <wp:wrapSquare wrapText="bothSides" distB="45720" distT="45720" distL="114300" distR="114300"/>
                <wp:docPr id="2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28495" cy="271653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1226820</wp:posOffset>
                </wp:positionV>
                <wp:extent cx="2158365" cy="2724150"/>
                <wp:effectExtent b="0" l="0" r="0" t="0"/>
                <wp:wrapSquare wrapText="bothSides" distB="45720" distT="45720" distL="114300" distR="114300"/>
                <wp:docPr id="24" name=""/>
                <a:graphic>
                  <a:graphicData uri="http://schemas.microsoft.com/office/word/2010/wordprocessingShape">
                    <wps:wsp>
                      <wps:cNvSpPr/>
                      <wps:cNvPr id="3" name="Shape 3"/>
                      <wps:spPr>
                        <a:xfrm>
                          <a:off x="4271580" y="2422688"/>
                          <a:ext cx="2148840" cy="27146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0"/>
                                <w:vertAlign w:val="baseline"/>
                              </w:rPr>
                              <w:t xml:space="preserve">Important dates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06/05/24 – Bank Holiday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13/05/24 – SPAG Paper</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14/05/24 – Reading Paper</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15/05/24 - Maths Paper 1 (Arithmetic) Maths Paper 2 (Reasoning)</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16/05/24 - Maths Paper 3 (Reasoning)</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16/05/24 – Afternoon at Draper’s Field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17/05/24 – Imperial War Museum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green"/>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green"/>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1226820</wp:posOffset>
                </wp:positionV>
                <wp:extent cx="2158365" cy="2724150"/>
                <wp:effectExtent b="0" l="0" r="0" t="0"/>
                <wp:wrapSquare wrapText="bothSides" distB="45720" distT="45720" distL="114300" distR="114300"/>
                <wp:docPr id="2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158365" cy="2724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1422400</wp:posOffset>
                </wp:positionV>
                <wp:extent cx="5524500" cy="2465070"/>
                <wp:effectExtent b="0" l="0" r="0" t="0"/>
                <wp:wrapSquare wrapText="bothSides" distB="0" distT="0" distL="114300" distR="114300"/>
                <wp:docPr id="26" name=""/>
                <a:graphic>
                  <a:graphicData uri="http://schemas.microsoft.com/office/word/2010/wordprocessingShape">
                    <wps:wsp>
                      <wps:cNvSpPr/>
                      <wps:cNvPr id="5" name="Shape 5"/>
                      <wps:spPr>
                        <a:xfrm>
                          <a:off x="2588513" y="2552228"/>
                          <a:ext cx="5514975" cy="24555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70c0"/>
                                <w:sz w:val="21"/>
                                <w:vertAlign w:val="baseline"/>
                              </w:rPr>
                              <w:t xml:space="preserve">Our Curriculum </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2060"/>
                                <w:sz w:val="18"/>
                                <w:vertAlign w:val="baseline"/>
                              </w:rPr>
                              <w:t xml:space="preserve">Our curriculum is based on a selected text. The text for this half term is ‘Ice Trap by Meredith Cooper’</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2060"/>
                                <w:sz w:val="1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Writing</w:t>
                            </w:r>
                            <w:r w:rsidDel="00000000" w:rsidR="00000000" w:rsidRPr="00000000">
                              <w:rPr>
                                <w:rFonts w:ascii="Calibri" w:cs="Calibri" w:eastAsia="Calibri" w:hAnsi="Calibri"/>
                                <w:b w:val="0"/>
                                <w:i w:val="0"/>
                                <w:smallCaps w:val="0"/>
                                <w:strike w:val="0"/>
                                <w:color w:val="000000"/>
                                <w:sz w:val="20"/>
                                <w:vertAlign w:val="baseline"/>
                              </w:rPr>
                              <w:t xml:space="preserve">: Diary entry, creative writing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Maths</w:t>
                            </w:r>
                            <w:r w:rsidDel="00000000" w:rsidR="00000000" w:rsidRPr="00000000">
                              <w:rPr>
                                <w:rFonts w:ascii="Calibri" w:cs="Calibri" w:eastAsia="Calibri" w:hAnsi="Calibri"/>
                                <w:b w:val="0"/>
                                <w:i w:val="0"/>
                                <w:smallCaps w:val="0"/>
                                <w:strike w:val="0"/>
                                <w:color w:val="000000"/>
                                <w:sz w:val="20"/>
                                <w:vertAlign w:val="baseline"/>
                              </w:rPr>
                              <w:t xml:space="preserve">: Volume, statistics and Geometry and SATs revision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Science</w:t>
                            </w:r>
                            <w:r w:rsidDel="00000000" w:rsidR="00000000" w:rsidRPr="00000000">
                              <w:rPr>
                                <w:rFonts w:ascii="Calibri" w:cs="Calibri" w:eastAsia="Calibri" w:hAnsi="Calibri"/>
                                <w:b w:val="0"/>
                                <w:i w:val="0"/>
                                <w:smallCaps w:val="0"/>
                                <w:strike w:val="0"/>
                                <w:color w:val="000000"/>
                                <w:sz w:val="20"/>
                                <w:vertAlign w:val="baseline"/>
                              </w:rPr>
                              <w:t xml:space="preserve">:  Evolution and Inheritance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History</w:t>
                            </w:r>
                            <w:r w:rsidDel="00000000" w:rsidR="00000000" w:rsidRPr="00000000">
                              <w:rPr>
                                <w:rFonts w:ascii="Calibri" w:cs="Calibri" w:eastAsia="Calibri" w:hAnsi="Calibri"/>
                                <w:b w:val="0"/>
                                <w:i w:val="0"/>
                                <w:smallCaps w:val="0"/>
                                <w:strike w:val="0"/>
                                <w:color w:val="000000"/>
                                <w:sz w:val="20"/>
                                <w:vertAlign w:val="baseline"/>
                              </w:rPr>
                              <w:t xml:space="preserve">: Golden Age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RE</w:t>
                            </w:r>
                            <w:r w:rsidDel="00000000" w:rsidR="00000000" w:rsidRPr="00000000">
                              <w:rPr>
                                <w:rFonts w:ascii="Calibri" w:cs="Calibri" w:eastAsia="Calibri" w:hAnsi="Calibri"/>
                                <w:b w:val="0"/>
                                <w:i w:val="0"/>
                                <w:smallCaps w:val="0"/>
                                <w:strike w:val="0"/>
                                <w:color w:val="000000"/>
                                <w:sz w:val="20"/>
                                <w:vertAlign w:val="baseline"/>
                              </w:rPr>
                              <w:t xml:space="preserve">: What difference does it make to believe in ahimsa (harmlessness), grace and/or Ummah (community)?  </w:t>
                            </w:r>
                            <w:r w:rsidDel="00000000" w:rsidR="00000000" w:rsidRPr="00000000">
                              <w:rPr>
                                <w:rFonts w:ascii="Calibri" w:cs="Calibri" w:eastAsia="Calibri" w:hAnsi="Calibri"/>
                                <w:b w:val="1"/>
                                <w:i w:val="0"/>
                                <w:smallCaps w:val="0"/>
                                <w:strike w:val="0"/>
                                <w:color w:val="000000"/>
                                <w:sz w:val="20"/>
                                <w:vertAlign w:val="baseline"/>
                              </w:rPr>
                              <w:t xml:space="preserve">Computing</w:t>
                            </w:r>
                            <w:r w:rsidDel="00000000" w:rsidR="00000000" w:rsidRPr="00000000">
                              <w:rPr>
                                <w:rFonts w:ascii="Calibri" w:cs="Calibri" w:eastAsia="Calibri" w:hAnsi="Calibri"/>
                                <w:b w:val="0"/>
                                <w:i w:val="0"/>
                                <w:smallCaps w:val="0"/>
                                <w:strike w:val="0"/>
                                <w:color w:val="000000"/>
                                <w:sz w:val="20"/>
                                <w:vertAlign w:val="baseline"/>
                              </w:rPr>
                              <w:t xml:space="preserve">:  Social Media Apps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PSHE</w:t>
                            </w:r>
                            <w:r w:rsidDel="00000000" w:rsidR="00000000" w:rsidRPr="00000000">
                              <w:rPr>
                                <w:rFonts w:ascii="Calibri" w:cs="Calibri" w:eastAsia="Calibri" w:hAnsi="Calibri"/>
                                <w:b w:val="0"/>
                                <w:i w:val="0"/>
                                <w:smallCaps w:val="0"/>
                                <w:strike w:val="0"/>
                                <w:color w:val="000000"/>
                                <w:sz w:val="20"/>
                                <w:vertAlign w:val="baseline"/>
                              </w:rPr>
                              <w:t xml:space="preserve">: The Working World. </w:t>
                            </w:r>
                            <w:r w:rsidDel="00000000" w:rsidR="00000000" w:rsidRPr="00000000">
                              <w:rPr>
                                <w:rFonts w:ascii="Calibri" w:cs="Calibri" w:eastAsia="Calibri" w:hAnsi="Calibri"/>
                                <w:b w:val="1"/>
                                <w:i w:val="0"/>
                                <w:smallCaps w:val="0"/>
                                <w:strike w:val="0"/>
                                <w:color w:val="000000"/>
                                <w:sz w:val="20"/>
                                <w:vertAlign w:val="baseline"/>
                              </w:rPr>
                              <w:t xml:space="preserve">French</w:t>
                            </w:r>
                            <w:r w:rsidDel="00000000" w:rsidR="00000000" w:rsidRPr="00000000">
                              <w:rPr>
                                <w:rFonts w:ascii="Calibri" w:cs="Calibri" w:eastAsia="Calibri" w:hAnsi="Calibri"/>
                                <w:b w:val="0"/>
                                <w:i w:val="0"/>
                                <w:smallCaps w:val="0"/>
                                <w:strike w:val="0"/>
                                <w:color w:val="000000"/>
                                <w:sz w:val="20"/>
                                <w:vertAlign w:val="baseline"/>
                              </w:rPr>
                              <w:t xml:space="preserve">: The planets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PE: Outside</w:t>
                            </w:r>
                            <w:r w:rsidDel="00000000" w:rsidR="00000000" w:rsidRPr="00000000">
                              <w:rPr>
                                <w:rFonts w:ascii="Calibri" w:cs="Calibri" w:eastAsia="Calibri" w:hAnsi="Calibri"/>
                                <w:b w:val="0"/>
                                <w:i w:val="0"/>
                                <w:smallCaps w:val="0"/>
                                <w:strike w:val="0"/>
                                <w:color w:val="000000"/>
                                <w:sz w:val="20"/>
                                <w:vertAlign w:val="baseline"/>
                              </w:rPr>
                              <w:t xml:space="preserve">: Athletics     </w:t>
                            </w:r>
                            <w:r w:rsidDel="00000000" w:rsidR="00000000" w:rsidRPr="00000000">
                              <w:rPr>
                                <w:rFonts w:ascii="Calibri" w:cs="Calibri" w:eastAsia="Calibri" w:hAnsi="Calibri"/>
                                <w:b w:val="1"/>
                                <w:i w:val="0"/>
                                <w:smallCaps w:val="0"/>
                                <w:strike w:val="0"/>
                                <w:color w:val="000000"/>
                                <w:sz w:val="20"/>
                                <w:vertAlign w:val="baseline"/>
                              </w:rPr>
                              <w:t xml:space="preserve">Inside:</w:t>
                            </w:r>
                            <w:r w:rsidDel="00000000" w:rsidR="00000000" w:rsidRPr="00000000">
                              <w:rPr>
                                <w:rFonts w:ascii="Calibri" w:cs="Calibri" w:eastAsia="Calibri" w:hAnsi="Calibri"/>
                                <w:b w:val="0"/>
                                <w:i w:val="0"/>
                                <w:smallCaps w:val="0"/>
                                <w:strike w:val="0"/>
                                <w:color w:val="000000"/>
                                <w:sz w:val="20"/>
                                <w:vertAlign w:val="baseline"/>
                              </w:rPr>
                              <w:t xml:space="preserve"> Real PE Unit 5, Dynamic and Static Balance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1422400</wp:posOffset>
                </wp:positionV>
                <wp:extent cx="5524500" cy="2465070"/>
                <wp:effectExtent b="0" l="0" r="0" t="0"/>
                <wp:wrapSquare wrapText="bothSides" distB="0" distT="0" distL="114300" distR="114300"/>
                <wp:docPr id="2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524500" cy="246507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2128838</wp:posOffset>
                </wp:positionH>
                <wp:positionV relativeFrom="paragraph">
                  <wp:posOffset>3948416</wp:posOffset>
                </wp:positionV>
                <wp:extent cx="2048510" cy="1790700"/>
                <wp:effectExtent b="0" l="0" r="0" t="0"/>
                <wp:wrapSquare wrapText="bothSides" distB="45720" distT="45720" distL="114300" distR="114300"/>
                <wp:docPr id="29" name=""/>
                <a:graphic>
                  <a:graphicData uri="http://schemas.microsoft.com/office/word/2010/wordprocessingShape">
                    <wps:wsp>
                      <wps:cNvSpPr/>
                      <wps:cNvPr id="8" name="Shape 8"/>
                      <wps:spPr>
                        <a:xfrm>
                          <a:off x="4326508" y="2889413"/>
                          <a:ext cx="2038985" cy="1781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British Values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This half term we will be reviewing all of the British Values – mutual respect and tolerance, individual liberty, rule of law and democracy.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70c0"/>
                                <w:sz w:val="20"/>
                                <w:vertAlign w:val="baseline"/>
                              </w:rPr>
                              <w:t xml:space="preserve">Rights Respecting School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Article 36 – protection from exploitation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2128838</wp:posOffset>
                </wp:positionH>
                <wp:positionV relativeFrom="paragraph">
                  <wp:posOffset>3948416</wp:posOffset>
                </wp:positionV>
                <wp:extent cx="2048510" cy="1790700"/>
                <wp:effectExtent b="0" l="0" r="0" t="0"/>
                <wp:wrapSquare wrapText="bothSides" distB="45720" distT="45720" distL="114300" distR="114300"/>
                <wp:docPr id="2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048510" cy="17907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4241800</wp:posOffset>
                </wp:positionH>
                <wp:positionV relativeFrom="paragraph">
                  <wp:posOffset>3995420</wp:posOffset>
                </wp:positionV>
                <wp:extent cx="2882900" cy="1831975"/>
                <wp:effectExtent b="0" l="0" r="0" t="0"/>
                <wp:wrapSquare wrapText="bothSides" distB="45720" distT="45720" distL="114300" distR="114300"/>
                <wp:docPr id="27" name=""/>
                <a:graphic>
                  <a:graphicData uri="http://schemas.microsoft.com/office/word/2010/wordprocessingShape">
                    <wps:wsp>
                      <wps:cNvSpPr/>
                      <wps:cNvPr id="6" name="Shape 6"/>
                      <wps:spPr>
                        <a:xfrm>
                          <a:off x="3909313" y="2868775"/>
                          <a:ext cx="2873375" cy="1822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Cultural Capital</w:t>
                            </w:r>
                          </w:p>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The curriculum is designed to instil high aspirations in all of our children and to encourage them to become resilient, life-long learners who embrace challenges and continue to grow and develop their cultural capital. This half term, we have some wonderful opportunities planned such as:</w:t>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Submission of play script to Soho Theatre and trips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4241800</wp:posOffset>
                </wp:positionH>
                <wp:positionV relativeFrom="paragraph">
                  <wp:posOffset>3995420</wp:posOffset>
                </wp:positionV>
                <wp:extent cx="2882900" cy="1831975"/>
                <wp:effectExtent b="0" l="0" r="0" t="0"/>
                <wp:wrapSquare wrapText="bothSides" distB="45720" distT="45720" distL="114300" distR="114300"/>
                <wp:docPr id="2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882900" cy="18319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3995420</wp:posOffset>
                </wp:positionV>
                <wp:extent cx="2571750" cy="1819275"/>
                <wp:effectExtent b="0" l="0" r="0" t="0"/>
                <wp:wrapSquare wrapText="bothSides" distB="45720" distT="45720" distL="114300" distR="114300"/>
                <wp:docPr id="30" name=""/>
                <a:graphic>
                  <a:graphicData uri="http://schemas.microsoft.com/office/word/2010/wordprocessingShape">
                    <wps:wsp>
                      <wps:cNvSpPr/>
                      <wps:cNvPr id="9" name="Shape 9"/>
                      <wps:spPr>
                        <a:xfrm>
                          <a:off x="4064888" y="2875125"/>
                          <a:ext cx="2562225" cy="1809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0"/>
                                <w:vertAlign w:val="baseline"/>
                              </w:rPr>
                              <w:t xml:space="preserve">Reminders </w:t>
                            </w:r>
                          </w:p>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School starts at 8.50am and finishes at 3.20pm. Good attendance is 96% and above. Please ensure that your child is in school regularly to meet this target. You can check on Weduc for your child’s most up to date attendance. </w:t>
                            </w:r>
                          </w:p>
                          <w:p w:rsidR="00000000" w:rsidDel="00000000" w:rsidP="00000000" w:rsidRDefault="00000000" w:rsidRPr="00000000">
                            <w:pPr>
                              <w:spacing w:after="160" w:before="0" w:line="25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Please ensure your child reads for at least 10 minutes every day at home.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3995420</wp:posOffset>
                </wp:positionV>
                <wp:extent cx="2571750" cy="1819275"/>
                <wp:effectExtent b="0" l="0" r="0" t="0"/>
                <wp:wrapSquare wrapText="bothSides" distB="45720" distT="45720" distL="114300" distR="114300"/>
                <wp:docPr id="3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571750" cy="18192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8511540</wp:posOffset>
            </wp:positionH>
            <wp:positionV relativeFrom="paragraph">
              <wp:posOffset>149225</wp:posOffset>
            </wp:positionV>
            <wp:extent cx="520288" cy="456985"/>
            <wp:effectExtent b="0" l="0" r="0" t="0"/>
            <wp:wrapNone/>
            <wp:docPr id="3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20288" cy="456985"/>
                    </a:xfrm>
                    <a:prstGeom prst="rect"/>
                    <a:ln/>
                  </pic:spPr>
                </pic:pic>
              </a:graphicData>
            </a:graphic>
          </wp:anchor>
        </w:drawing>
      </w:r>
    </w:p>
    <w:sectPr>
      <w:headerReference r:id="rId17" w:type="default"/>
      <w:pgSz w:h="11906" w:w="16838" w:orient="landscape"/>
      <w:pgMar w:bottom="568"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ind w:left="-709" w:firstLine="0"/>
      <w:rPr/>
    </w:pPr>
    <w:r w:rsidDel="00000000" w:rsidR="00000000" w:rsidRPr="00000000">
      <w:rPr>
        <w:b w:val="1"/>
        <w:sz w:val="24"/>
        <w:szCs w:val="24"/>
        <w:u w:val="single"/>
        <w:rtl w:val="0"/>
      </w:rPr>
      <w:t xml:space="preserve">Year 6: Summer 1 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7267575</wp:posOffset>
          </wp:positionH>
          <wp:positionV relativeFrom="paragraph">
            <wp:posOffset>207645</wp:posOffset>
          </wp:positionV>
          <wp:extent cx="1895475" cy="581025"/>
          <wp:effectExtent b="0" l="0" r="0" t="0"/>
          <wp:wrapNone/>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5475"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274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74C9"/>
  </w:style>
  <w:style w:type="paragraph" w:styleId="Footer">
    <w:name w:val="footer"/>
    <w:basedOn w:val="Normal"/>
    <w:link w:val="FooterChar"/>
    <w:uiPriority w:val="99"/>
    <w:unhideWhenUsed w:val="1"/>
    <w:rsid w:val="009274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74C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header" Target="header1.xm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yWN8oak/bDYoOB8zoKbA5n/EQ==">CgMxLjAyCGguZ2pkZ3hzOAByITFFdlR5U1ljU0Z5ZUpIdW1TWHctQzhqWW9xZTVwd202Vw==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2024-04-15T14:44:00Z</dcterms:created>
  <dc:creator>Bibi Jamila Paraouty</dc:creator>
</cp:coreProperties>
</file>